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614"/>
        <w:gridCol w:w="4638"/>
        <w:gridCol w:w="3491"/>
        <w:gridCol w:w="1122"/>
        <w:gridCol w:w="899"/>
        <w:gridCol w:w="1353"/>
        <w:gridCol w:w="80"/>
      </w:tblGrid>
      <w:tr w:rsidR="00352FB5" w:rsidRPr="00352FB5" w:rsidTr="00352FB5">
        <w:trPr>
          <w:gridAfter w:val="1"/>
        </w:trPr>
        <w:tc>
          <w:tcPr>
            <w:tcW w:w="402" w:type="dxa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5" w:type="dxa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255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8"/>
                <w:szCs w:val="28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b/>
                <w:bCs/>
                <w:sz w:val="28"/>
                <w:szCs w:val="28"/>
                <w:lang w:eastAsia="ru-RU"/>
              </w:rPr>
              <w:t>Отчет по объектам движимого имущества на 01.01.2020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255"/>
        </w:trPr>
        <w:tc>
          <w:tcPr>
            <w:tcW w:w="0" w:type="auto"/>
            <w:gridSpan w:val="4"/>
            <w:vMerge/>
            <w:tcBorders>
              <w:top w:val="nil"/>
              <w:left w:val="nil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2FB5" w:rsidRPr="00352FB5" w:rsidTr="00352FB5">
        <w:trPr>
          <w:trHeight w:val="255"/>
        </w:trPr>
        <w:tc>
          <w:tcPr>
            <w:tcW w:w="0" w:type="auto"/>
            <w:gridSpan w:val="4"/>
            <w:tcBorders>
              <w:left w:val="nil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18"/>
                <w:szCs w:val="18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18"/>
                <w:szCs w:val="18"/>
                <w:lang w:eastAsia="ru-RU"/>
              </w:rPr>
              <w:t>Отбор по движимому имуществу: 2.6. – Транспорт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5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Объект движимого имущества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Лицо, обладающее правами на объекты имущества и сведениями о нем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Сведения о регистрации вещного права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Гос. рег. знак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 xml:space="preserve">Первонач. стоимость 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2FB5" w:rsidRPr="00352FB5" w:rsidTr="00352FB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ГАЗ-322121 (Х96322121В0710191)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Ягодинская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ПТС 52НЕ560693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Т653ВС56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761 175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ГАЗ-322121 (Х96322121С0735988)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"Ключевская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ПТС 52НН994279 от 19.09.2012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723 300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ПАЗ-320538-70 (Х1М3205CZС0005687)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Новоникольская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ПТС 52 НР 094443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Т987СО56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1 288 500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ИЖ 2717-220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образовательное учреждение "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Постановление администрации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"О передаче в оперативное управление имущества" от 19.01.2016 № 12-п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К324МТ56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125 408,68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ПАЗ-320538-70 (Х1М3205CZС0006000)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образовательноу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Русскоигнашкинская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ПТС 52НР094788 от 30.10.2012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Т215ТК56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1 288 500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ПАЗ-320538-70 (Х1М3205CZС0005669)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Буджетное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Оброзовательное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Учереждение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Старояшкинская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ПТС 52НР094442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Т984ОО56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1 288 500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Автобус Кубань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Буджетное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Оброзовательное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Учереждение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Старояшкинская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129 363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Автомашина ГАЗ-САЗ-3507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Буджетное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Оброзовательное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Учереждение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Старояшкинская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65 402,34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LADA VESTA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44п от 28.01.2019;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У678СН56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619 900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Автомобиль «Шевроле Нива» 212300-55 GLC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постановление № 69-п от 24.02.2016 Администрация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района, товарная накладная от 09.12.2015 №5712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Х226АЕ56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736 674,93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Автобус Х1М3205Н090004339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Иное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ПТС 52 МТ 995457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У849СА56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810 000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Автобус Х1М3205Н090004231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Иное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ПТС 52 МТ 995162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У277РТ56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810 000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Автобус Х1М3205С0А0005215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Иное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ПТС 52 НВ278609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С295ОУ56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999 900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Автобус Х1М3205Н090004244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Иное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ПТС 52 МТ 995173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У870СА56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810 000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ВАЗ-21060 (Х7D21060010053628)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Иное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ПТС 63 ЕХ 417402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Е188ОТ56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117 645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ВАЗ-21074 (ХТА21074072645954)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Иное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ПТС 63 МН 932629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О029ММ56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150 900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УАЗ-3303 (ХТТ330300Х0002683)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Иное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ПТС 73 ВХ 137649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Е383ОТ56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127 870,8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ЛУИДОР-2250Е0 (Z7C2250Е0D0003900)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Таллинская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общеобразовательнас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№28 от 19.01.2017;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У827КТ56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743 000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УАЗ-220694-04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12-пот 13.01.2012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О831РР56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292 000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LADA LARGUS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27.02.2015 № 155-п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У648РН56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523 225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VOLKSWAGEN TOUAREG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155-п от 27.02.2015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У048РТ56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2 052 675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ШЕВРОЛЕ НИВА VIN X9L21230040027559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"Александровская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Постановление администрации МО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 "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Опередаче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опервтивное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управление" от 28.12.2015 № 888-п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Н984УВ56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327 750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волга ГАЗ 31105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"Централизованная клубная система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304-п от 11.06.2019;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Р987АВ56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344 500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ПАЗ-320538-70 (Х1М3205CZС0005636)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Петрохерсонецкая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 имени Гурия Ивановича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Мапчука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ПТС 52НР 094423 от 17.10.2012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Т984СО56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1 288 500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Трактор Т-40М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Петрохерсонецкая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 имени Гурия Ивановича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Мапчука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03.03.1982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87 153,4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ПАЗ-320538-70 (Х1М3205CZB0000256)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образовательное учреждение "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ПТС 52 НВ 404683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С697СА56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1 121 105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ГАЗ-322121 (Х96322121ВО710959)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"Александровская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ПТС 52 НЕ562292 от 24.10.2011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Т623ВС56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709 500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ЛУИДОР-2250УЕ0 (Z7C2250T0D0003899)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Ероховская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ПТС 52 НТ 102090 от 11.09.2013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У812КВ56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743 000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CHEVROLET NIVA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1п от 09.01.2018 г.;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АО66ОЕ164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574 000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CHEVROLET NIVA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УАЗ-220694-04 (XTT 2206947493722)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"Централизованная клубная система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постановлеие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О016AT56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280 000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ВАЗ-21043 (ХТК21043040018957)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"Централизованная клубная система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253-п от 20.03.2013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Т642ХО56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174 620,6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ГАЗ-2217 (Х9622170070530478)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автономное учреждение дополнительного образования "Центр развития творчества детей и юношества"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постановление №314-п от 17.06.2016 Администрация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О367АР56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377 900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Тележка тракторная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Буджетное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Оброзовательное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Учереждение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Старояшкинская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21 939,32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CHEVROLET NIVA 212300-55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№85 от 14.02.2017;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Х 696 ЕВ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670 966,66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ВАЗ-21041-40 (Z9Z210410C0119447)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учреждение культуры "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Межпоселенческая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централизованная библиотечная система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договор купли-продажи автомобиля №70 от 29.01.2013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Т954УА56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223 600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Москвич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Подлесная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175 398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LADA PRIORA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контракт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Т235УА56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445 629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LADA SAMARA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автономное учреждение дополнительного образования "Центр развития творчества детей и юношества"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№187 от 10.04.2017 О передаче в оперативное управление;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Т910РО56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300 715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12-п от 13.02.2012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О296ОО56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803 556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GFL110 LADA VESTA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№67 от 06.02.2017;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Х 656 ЕВ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Автобус ЛУИДОР-2250М0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Мунаципальное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бюджетное учреждение дополнительного образования "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детско-юношеская спортивная шко</w:t>
            </w:r>
            <w:bookmarkStart w:id="0" w:name="_GoBack"/>
            <w:bookmarkEnd w:id="0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436-п от 23.08.2019;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Х300СК56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1 492 500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ГАЗ-322121 (Х96322121В0711229)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"Побединская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ПТС от 26.10.2011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709 500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ВАЗ-21150 LADA SAMARA (ХТА21150064301986)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автономное учреждение дополнительного образования "Центр развития творчества детей и юношества"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13.02.2013 № 114-п, ПТС 63 ММ 077715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Н015ТЕ56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231 429,84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ГАЗ-32213 (Х96322130С0742390)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"Централизованная клубная система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постановление № 310-п от 15.06.2016 Администрация 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Т233УН56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614 000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LADA FS015L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 №1"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155-п от 27.02.2015, договор купли продажи № 862-п от03.12.2014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394 000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ГАЗ-322171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Подлесная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444-п 30.08.2019;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Х357УН56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1 316 700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Автобус КАВЗ 397653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Верхнеигнашкинская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 имени Власа Захаровича Иванова-</w:t>
            </w:r>
            <w:proofErr w:type="spellStart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Паймена</w:t>
            </w:r>
            <w:proofErr w:type="spellEnd"/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</w:t>
            </w: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24.11.2006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673 200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352FB5" w:rsidRPr="00352FB5" w:rsidTr="00352FB5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352FB5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28 565 102,57</w:t>
            </w:r>
          </w:p>
        </w:tc>
        <w:tc>
          <w:tcPr>
            <w:tcW w:w="0" w:type="auto"/>
            <w:vAlign w:val="center"/>
            <w:hideMark/>
          </w:tcPr>
          <w:p w:rsidR="00352FB5" w:rsidRPr="00352FB5" w:rsidRDefault="00352FB5" w:rsidP="00352FB5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13263" w:rsidRDefault="00B13263"/>
    <w:sectPr w:rsidR="00B13263" w:rsidSect="00352FB5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B5"/>
    <w:rsid w:val="00352FB5"/>
    <w:rsid w:val="00B1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A7741-DC87-467C-ABA2-1A635EE8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ElenaGilina</dc:creator>
  <cp:keywords/>
  <dc:description/>
  <cp:lastModifiedBy>ElenaGilina</cp:lastModifiedBy>
  <cp:revision>1</cp:revision>
  <dcterms:created xsi:type="dcterms:W3CDTF">2020-01-27T07:26:00Z</dcterms:created>
  <dcterms:modified xsi:type="dcterms:W3CDTF">2020-01-27T07:30:00Z</dcterms:modified>
</cp:coreProperties>
</file>